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D0732" w14:textId="77777777" w:rsidR="00773ABA" w:rsidRDefault="00773ABA" w:rsidP="00773AB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temelju članka 44. Statuta Općine Legrad („Službeni glasnik Koprivničko-križevačke županije“ broj 5/13, 2/18, 19/18, 2/20, 2/21. i 13/21) i točke V. Programa potpora za poticanje razvoja turizma na području Općine Legrad u 2026., 2027. i 2028. godini, KLASA: 334-01/26-01/02, URBROJ: 2137-10-01-26-1 od 10. veljače 2026. godine, općinski načelnik Općine Legrad raspisuje </w:t>
      </w:r>
    </w:p>
    <w:p w14:paraId="0F823918" w14:textId="77777777" w:rsidR="00624405" w:rsidRDefault="00624405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D51102" w14:textId="77777777" w:rsidR="00C2255C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JAVNI POZIV</w:t>
      </w:r>
    </w:p>
    <w:p w14:paraId="35FA318D" w14:textId="7EFC97F2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9C7B18">
        <w:rPr>
          <w:rFonts w:ascii="Times New Roman" w:hAnsi="Times New Roman" w:cs="Times New Roman"/>
          <w:b/>
          <w:sz w:val="24"/>
          <w:szCs w:val="24"/>
        </w:rPr>
        <w:t>OSNIVANJE PRAVA GRAĐENJA ZA</w:t>
      </w:r>
      <w:r w:rsidR="0033476F">
        <w:rPr>
          <w:rFonts w:ascii="Times New Roman" w:hAnsi="Times New Roman" w:cs="Times New Roman"/>
          <w:b/>
          <w:sz w:val="24"/>
          <w:szCs w:val="24"/>
        </w:rPr>
        <w:t xml:space="preserve"> IZGRADNJ</w:t>
      </w:r>
      <w:r w:rsidR="009C7B18">
        <w:rPr>
          <w:rFonts w:ascii="Times New Roman" w:hAnsi="Times New Roman" w:cs="Times New Roman"/>
          <w:b/>
          <w:sz w:val="24"/>
          <w:szCs w:val="24"/>
        </w:rPr>
        <w:t>U</w:t>
      </w:r>
      <w:r w:rsidR="0033476F">
        <w:rPr>
          <w:rFonts w:ascii="Times New Roman" w:hAnsi="Times New Roman" w:cs="Times New Roman"/>
          <w:b/>
          <w:sz w:val="24"/>
          <w:szCs w:val="24"/>
        </w:rPr>
        <w:t xml:space="preserve"> TURISTIČK</w:t>
      </w:r>
      <w:r w:rsidR="009C7B18">
        <w:rPr>
          <w:rFonts w:ascii="Times New Roman" w:hAnsi="Times New Roman" w:cs="Times New Roman"/>
          <w:b/>
          <w:sz w:val="24"/>
          <w:szCs w:val="24"/>
        </w:rPr>
        <w:t>IH</w:t>
      </w:r>
      <w:r w:rsidR="0033476F">
        <w:rPr>
          <w:rFonts w:ascii="Times New Roman" w:hAnsi="Times New Roman" w:cs="Times New Roman"/>
          <w:b/>
          <w:sz w:val="24"/>
          <w:szCs w:val="24"/>
        </w:rPr>
        <w:t xml:space="preserve"> I/ILI SMJEŠTAJN</w:t>
      </w:r>
      <w:r w:rsidR="009C7B18">
        <w:rPr>
          <w:rFonts w:ascii="Times New Roman" w:hAnsi="Times New Roman" w:cs="Times New Roman"/>
          <w:b/>
          <w:sz w:val="24"/>
          <w:szCs w:val="24"/>
        </w:rPr>
        <w:t>IH</w:t>
      </w:r>
      <w:r w:rsidR="0033476F">
        <w:rPr>
          <w:rFonts w:ascii="Times New Roman" w:hAnsi="Times New Roman" w:cs="Times New Roman"/>
          <w:b/>
          <w:sz w:val="24"/>
          <w:szCs w:val="24"/>
        </w:rPr>
        <w:t xml:space="preserve"> OBJEK</w:t>
      </w:r>
      <w:r w:rsidR="009C7B18">
        <w:rPr>
          <w:rFonts w:ascii="Times New Roman" w:hAnsi="Times New Roman" w:cs="Times New Roman"/>
          <w:b/>
          <w:sz w:val="24"/>
          <w:szCs w:val="24"/>
        </w:rPr>
        <w:t>A</w:t>
      </w:r>
      <w:r w:rsidR="0033476F">
        <w:rPr>
          <w:rFonts w:ascii="Times New Roman" w:hAnsi="Times New Roman" w:cs="Times New Roman"/>
          <w:b/>
          <w:sz w:val="24"/>
          <w:szCs w:val="24"/>
        </w:rPr>
        <w:t>TA</w:t>
      </w:r>
    </w:p>
    <w:p w14:paraId="5A4BAE0F" w14:textId="77777777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16C5D" w14:textId="6C2B252D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14:paraId="4E3E2044" w14:textId="77777777" w:rsidR="00CB0D95" w:rsidRDefault="00CB0D9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86E960" w14:textId="0427CED7" w:rsidR="00B3585B" w:rsidRDefault="00624405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Pozivaju se zainteresirane pravne i fizičke osobe </w:t>
      </w:r>
      <w:r w:rsidR="008D15D9">
        <w:rPr>
          <w:rFonts w:ascii="Times New Roman" w:hAnsi="Times New Roman" w:cs="Times New Roman"/>
          <w:sz w:val="24"/>
          <w:szCs w:val="24"/>
        </w:rPr>
        <w:t xml:space="preserve">da u skladu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33476F">
        <w:rPr>
          <w:rFonts w:ascii="Times New Roman" w:hAnsi="Times New Roman" w:cs="Times New Roman"/>
          <w:sz w:val="24"/>
          <w:szCs w:val="24"/>
        </w:rPr>
        <w:t>Programom o dopunama Programa potpora za poticanje razvoja turizma na području Općine Legrad u</w:t>
      </w:r>
      <w:r w:rsidR="00773ABA" w:rsidRPr="00773ABA">
        <w:rPr>
          <w:rFonts w:ascii="Times New Roman" w:hAnsi="Times New Roman" w:cs="Times New Roman"/>
          <w:sz w:val="24"/>
          <w:szCs w:val="24"/>
        </w:rPr>
        <w:t xml:space="preserve"> </w:t>
      </w:r>
      <w:r w:rsidR="00773ABA">
        <w:rPr>
          <w:rFonts w:ascii="Times New Roman" w:hAnsi="Times New Roman" w:cs="Times New Roman"/>
          <w:sz w:val="24"/>
          <w:szCs w:val="24"/>
        </w:rPr>
        <w:t>u 2026., 2027. i 2028. godini, KLASA: 334-01/26-01/02, URBROJ: 2137-10-01-26-1 od 10. veljače 2026. godine</w:t>
      </w:r>
      <w:r>
        <w:rPr>
          <w:rFonts w:ascii="Times New Roman" w:hAnsi="Times New Roman" w:cs="Times New Roman"/>
          <w:sz w:val="24"/>
          <w:szCs w:val="24"/>
        </w:rPr>
        <w:t xml:space="preserve">, dostave svoje zahtjeve </w:t>
      </w:r>
      <w:r w:rsidR="0033476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 provođenje Programa za Mjeru </w:t>
      </w:r>
      <w:r w:rsidR="009C7B1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C7B18">
        <w:rPr>
          <w:rFonts w:ascii="Times New Roman" w:hAnsi="Times New Roman" w:cs="Times New Roman"/>
          <w:sz w:val="24"/>
          <w:szCs w:val="24"/>
        </w:rPr>
        <w:t>Osnivanje prava građenja za izgradnju turističkih i/ili smještajnih objekata</w:t>
      </w:r>
      <w:r w:rsidR="00B3585B">
        <w:rPr>
          <w:rFonts w:ascii="Times New Roman" w:hAnsi="Times New Roman" w:cs="Times New Roman"/>
          <w:sz w:val="24"/>
          <w:szCs w:val="24"/>
        </w:rPr>
        <w:t>.</w:t>
      </w:r>
    </w:p>
    <w:p w14:paraId="7AB3ED8D" w14:textId="77777777" w:rsidR="00B3585B" w:rsidRDefault="00B3585B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AD26B8" w14:textId="4068A05A" w:rsidR="00624405" w:rsidRDefault="00B3585B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</w:p>
    <w:p w14:paraId="08DC79C3" w14:textId="77777777" w:rsidR="00CB0D95" w:rsidRDefault="00CB0D95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B33B49" w14:textId="2CF3B9A7" w:rsidR="00B3585B" w:rsidRDefault="00B3585B" w:rsidP="005B1859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5B">
        <w:rPr>
          <w:rFonts w:ascii="Times New Roman" w:hAnsi="Times New Roman" w:cs="Times New Roman"/>
          <w:b/>
          <w:sz w:val="24"/>
          <w:szCs w:val="24"/>
        </w:rPr>
        <w:t>Mjerila i kriteriji koje moraju zadovoljiti podnositelji zahtjeva</w:t>
      </w:r>
    </w:p>
    <w:p w14:paraId="1D261104" w14:textId="77777777" w:rsidR="00B934E5" w:rsidRDefault="00B934E5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9E4F1" w14:textId="2FEBE899" w:rsidR="009C7B18" w:rsidRDefault="00B934E5" w:rsidP="0015548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ab/>
      </w:r>
      <w:r w:rsidR="009C7B18" w:rsidRPr="009C7B18">
        <w:rPr>
          <w:rFonts w:ascii="Times New Roman" w:hAnsi="Times New Roman" w:cs="Times New Roman"/>
          <w:sz w:val="24"/>
          <w:szCs w:val="24"/>
        </w:rPr>
        <w:t>Potpora po ovoj Mjeri je osnivanje prava građenja na nekretninama u vlasništvu Općine Legrad za izgradnju turističkih i/ili smještajnih objekata</w:t>
      </w:r>
      <w:r w:rsidR="00155482">
        <w:rPr>
          <w:rFonts w:ascii="Times New Roman" w:hAnsi="Times New Roman" w:cs="Times New Roman"/>
          <w:sz w:val="24"/>
          <w:szCs w:val="24"/>
        </w:rPr>
        <w:t xml:space="preserve"> </w:t>
      </w:r>
      <w:r w:rsidR="00155482" w:rsidRPr="00A52F61">
        <w:rPr>
          <w:rFonts w:ascii="Times New Roman" w:hAnsi="Times New Roman" w:cs="Times New Roman"/>
          <w:sz w:val="24"/>
          <w:szCs w:val="24"/>
        </w:rPr>
        <w:t xml:space="preserve">iz popisa koji se nalazi u </w:t>
      </w:r>
      <w:r w:rsidR="005B1859">
        <w:rPr>
          <w:rFonts w:ascii="Times New Roman" w:hAnsi="Times New Roman" w:cs="Times New Roman"/>
          <w:sz w:val="24"/>
          <w:szCs w:val="24"/>
        </w:rPr>
        <w:t>sklopu</w:t>
      </w:r>
      <w:r w:rsidR="00155482" w:rsidRPr="00A52F61">
        <w:rPr>
          <w:rFonts w:ascii="Times New Roman" w:hAnsi="Times New Roman" w:cs="Times New Roman"/>
          <w:sz w:val="24"/>
          <w:szCs w:val="24"/>
        </w:rPr>
        <w:t xml:space="preserve"> natječaja (</w:t>
      </w:r>
      <w:r w:rsidR="005B1859">
        <w:rPr>
          <w:rFonts w:ascii="Times New Roman" w:hAnsi="Times New Roman" w:cs="Times New Roman"/>
          <w:sz w:val="24"/>
          <w:szCs w:val="24"/>
        </w:rPr>
        <w:t>odabrati od ponuđenog</w:t>
      </w:r>
      <w:r w:rsidR="00155482" w:rsidRPr="00A52F61">
        <w:rPr>
          <w:rFonts w:ascii="Times New Roman" w:hAnsi="Times New Roman" w:cs="Times New Roman"/>
          <w:sz w:val="24"/>
          <w:szCs w:val="24"/>
        </w:rPr>
        <w:t>).</w:t>
      </w:r>
    </w:p>
    <w:p w14:paraId="6A52F686" w14:textId="77777777" w:rsidR="00CB0D95" w:rsidRPr="009C7B18" w:rsidRDefault="00CB0D95" w:rsidP="0015548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70B5D0" w14:textId="0BC874FC" w:rsidR="009C7B18" w:rsidRDefault="009C7B18" w:rsidP="001554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C7B18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građenja na predmetnim nekretninama osniva se na rok od 50 (pedeset) godina od dana sklapanja ugovora o pravu građenja.</w:t>
      </w:r>
    </w:p>
    <w:p w14:paraId="243C9628" w14:textId="77777777" w:rsidR="00CB0D95" w:rsidRPr="009C7B18" w:rsidRDefault="00CB0D95" w:rsidP="001554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FBB23E" w14:textId="43592F42" w:rsidR="009C7B18" w:rsidRDefault="009C7B18" w:rsidP="00155482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C7B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Početni iznos godišnje naknade za pravo građenja na nekretninama utvrđuje se u iznosu od </w:t>
      </w:r>
      <w:r w:rsidRPr="0015548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2.000,00 eura</w:t>
      </w:r>
      <w:r w:rsidRPr="009C7B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godišnje po jednom hektaru.</w:t>
      </w:r>
    </w:p>
    <w:p w14:paraId="4F76CFB1" w14:textId="77777777" w:rsidR="00CB0D95" w:rsidRPr="009C7B18" w:rsidRDefault="00CB0D95" w:rsidP="00155482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F1F1E2" w14:textId="2F35EAC9" w:rsidR="009C7B18" w:rsidRPr="009C7B18" w:rsidRDefault="009C7B18" w:rsidP="00155482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ab/>
      </w:r>
      <w:r w:rsidR="005B1859">
        <w:rPr>
          <w:rFonts w:ascii="Times New Roman" w:hAnsi="Times New Roman" w:cs="Times New Roman"/>
          <w:sz w:val="24"/>
          <w:szCs w:val="24"/>
        </w:rPr>
        <w:t>Po</w:t>
      </w:r>
      <w:r w:rsidRPr="009C7B18">
        <w:rPr>
          <w:rFonts w:ascii="Times New Roman" w:hAnsi="Times New Roman" w:cs="Times New Roman"/>
          <w:sz w:val="24"/>
          <w:szCs w:val="24"/>
        </w:rPr>
        <w:t xml:space="preserve">nuda za Javni natječaj za osnivanje prava građenja na nekretninama mora sadržavati: </w:t>
      </w:r>
    </w:p>
    <w:p w14:paraId="16D91A3C" w14:textId="77777777" w:rsidR="009C7B18" w:rsidRPr="009C7B18" w:rsidRDefault="009C7B18" w:rsidP="00CB0D95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>naziv, odnosno ime i prezime ponuditelja, sjedište odnosno adresu,</w:t>
      </w:r>
      <w:r w:rsidRPr="009C7B18">
        <w:t xml:space="preserve"> </w:t>
      </w:r>
      <w:r w:rsidRPr="009C7B18">
        <w:rPr>
          <w:rFonts w:ascii="Times New Roman" w:hAnsi="Times New Roman" w:cs="Times New Roman"/>
          <w:sz w:val="24"/>
          <w:szCs w:val="24"/>
        </w:rPr>
        <w:t>uz dostavu odgovarajućih dokaza (OIB, dokaz o prebivalištu, odnosno sjedištu ponuditelja, dokaz o državljanstvu, podatke iz sudskog registra za pravne osobe i sl.)</w:t>
      </w:r>
    </w:p>
    <w:p w14:paraId="21D02CF1" w14:textId="77777777" w:rsidR="009C7B18" w:rsidRPr="009C7B18" w:rsidRDefault="009C7B18" w:rsidP="00CB0D95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>iznos ponuđene jednogodišnje naknade za predmetno zemljište za pravo građenja, a koja ne može biti niža od početnog iznosa navedenog u natječaju,</w:t>
      </w:r>
    </w:p>
    <w:p w14:paraId="2A45EC2C" w14:textId="3DED11C6" w:rsidR="009C7B18" w:rsidRDefault="009C7B18" w:rsidP="005B1859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>iznos uplaćene jamčevine</w:t>
      </w:r>
      <w:r w:rsidR="005B1859">
        <w:rPr>
          <w:rFonts w:ascii="Times New Roman" w:hAnsi="Times New Roman" w:cs="Times New Roman"/>
          <w:sz w:val="24"/>
          <w:szCs w:val="24"/>
        </w:rPr>
        <w:t>.</w:t>
      </w:r>
    </w:p>
    <w:p w14:paraId="4ACFB82A" w14:textId="77777777" w:rsidR="005B1859" w:rsidRPr="005B1859" w:rsidRDefault="005B1859" w:rsidP="005B1859">
      <w:pPr>
        <w:pStyle w:val="Odlomakpopis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983444B" w14:textId="1C0A958A" w:rsidR="009C7B18" w:rsidRDefault="009C7B18" w:rsidP="0015548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ab/>
        <w:t>Svaki ponuditelj dužan je uplatiti jamčevinu u visini 5,00 % (petposto) početnog iznosa jednogodišnje naknade za pravo građenja kao jamstvo za ozbiljnost ponude.</w:t>
      </w:r>
    </w:p>
    <w:p w14:paraId="5D17999C" w14:textId="77777777" w:rsidR="00CB0D95" w:rsidRDefault="00CB0D95" w:rsidP="0015548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F6EB09" w14:textId="77777777" w:rsidR="00CB0D95" w:rsidRPr="00A52F61" w:rsidRDefault="00CB0D95" w:rsidP="00CB0D9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slučaju da korisnik ne ispuni mjerila i kriterije, odnosno ne ispuni gospodarski plan, Općina Legrad zadržava pravo povrata zemljišta, odnosno aktiviranja bjanko zadužnice u stvarnoj vrijednosti prodanog zemljišta. </w:t>
      </w:r>
    </w:p>
    <w:p w14:paraId="27AC22AE" w14:textId="77777777" w:rsidR="005B1859" w:rsidRDefault="005B1859" w:rsidP="00CB0D9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0E8286" w14:textId="1DD8F7EE" w:rsidR="00635466" w:rsidRDefault="00635466" w:rsidP="00CB0D9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</w:p>
    <w:p w14:paraId="28EECC94" w14:textId="77777777" w:rsidR="00CB0D95" w:rsidRDefault="00CB0D95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74FA57" w14:textId="60F1A048" w:rsidR="00CB0D95" w:rsidRDefault="00CB0D95" w:rsidP="005B1859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Bodovanje pristiglih ponuda</w:t>
      </w:r>
    </w:p>
    <w:p w14:paraId="309EDCCC" w14:textId="77777777" w:rsidR="00CB0D95" w:rsidRDefault="00CB0D95" w:rsidP="00CB0D95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7150"/>
        <w:gridCol w:w="1912"/>
      </w:tblGrid>
      <w:tr w:rsidR="00CB0D95" w14:paraId="39BDF8CA" w14:textId="77777777" w:rsidTr="00F7368F">
        <w:trPr>
          <w:jc w:val="center"/>
        </w:trPr>
        <w:tc>
          <w:tcPr>
            <w:tcW w:w="7338" w:type="dxa"/>
          </w:tcPr>
          <w:p w14:paraId="443E8434" w14:textId="77777777" w:rsidR="00CB0D95" w:rsidRPr="00814BA9" w:rsidRDefault="00CB0D95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b/>
                <w:sz w:val="24"/>
                <w:szCs w:val="24"/>
              </w:rPr>
              <w:t>Kriterij</w:t>
            </w:r>
          </w:p>
        </w:tc>
        <w:tc>
          <w:tcPr>
            <w:tcW w:w="1950" w:type="dxa"/>
          </w:tcPr>
          <w:p w14:paraId="2D629369" w14:textId="77777777" w:rsidR="00CB0D95" w:rsidRPr="00814BA9" w:rsidRDefault="00CB0D95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b/>
                <w:sz w:val="24"/>
                <w:szCs w:val="24"/>
              </w:rPr>
              <w:t>Bodovi</w:t>
            </w:r>
          </w:p>
        </w:tc>
      </w:tr>
      <w:tr w:rsidR="00CB0D95" w14:paraId="7F8A812A" w14:textId="77777777" w:rsidTr="00F7368F">
        <w:trPr>
          <w:jc w:val="center"/>
        </w:trPr>
        <w:tc>
          <w:tcPr>
            <w:tcW w:w="7338" w:type="dxa"/>
          </w:tcPr>
          <w:p w14:paraId="47FE2876" w14:textId="77777777" w:rsidR="00CB0D95" w:rsidRPr="00814BA9" w:rsidRDefault="00CB0D95" w:rsidP="00F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ima prijavljeno prebivalište/sjedište na području Općine Legrad više od 10 godina</w:t>
            </w:r>
          </w:p>
        </w:tc>
        <w:tc>
          <w:tcPr>
            <w:tcW w:w="1950" w:type="dxa"/>
            <w:vAlign w:val="center"/>
          </w:tcPr>
          <w:p w14:paraId="7C6310DA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0D95" w14:paraId="7F525426" w14:textId="77777777" w:rsidTr="00F7368F">
        <w:trPr>
          <w:jc w:val="center"/>
        </w:trPr>
        <w:tc>
          <w:tcPr>
            <w:tcW w:w="7338" w:type="dxa"/>
          </w:tcPr>
          <w:p w14:paraId="7F8A1FC4" w14:textId="77777777" w:rsidR="00CB0D95" w:rsidRPr="00814BA9" w:rsidRDefault="00CB0D95" w:rsidP="00F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ima iskustvo u ugostiteljstvu/turizmu, odnosno već ima otvorene smještajne kapacitete, objekte za prehranu i druge oblike turizma</w:t>
            </w:r>
          </w:p>
        </w:tc>
        <w:tc>
          <w:tcPr>
            <w:tcW w:w="1950" w:type="dxa"/>
            <w:vAlign w:val="center"/>
          </w:tcPr>
          <w:p w14:paraId="70F1979D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060E3270" w14:textId="77777777" w:rsidTr="00F7368F">
        <w:trPr>
          <w:jc w:val="center"/>
        </w:trPr>
        <w:tc>
          <w:tcPr>
            <w:tcW w:w="7338" w:type="dxa"/>
          </w:tcPr>
          <w:p w14:paraId="14732839" w14:textId="77777777" w:rsidR="00CB0D95" w:rsidRPr="00814BA9" w:rsidRDefault="00CB0D95" w:rsidP="00F73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planira višenamjensko ulaganje (smještajni kapaciteti/objekti za prehranu/ostali sadržaji)</w:t>
            </w:r>
          </w:p>
        </w:tc>
        <w:tc>
          <w:tcPr>
            <w:tcW w:w="1950" w:type="dxa"/>
            <w:vAlign w:val="center"/>
          </w:tcPr>
          <w:p w14:paraId="20DAD446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1C2B2D71" w14:textId="77777777" w:rsidTr="00F7368F">
        <w:trPr>
          <w:jc w:val="center"/>
        </w:trPr>
        <w:tc>
          <w:tcPr>
            <w:tcW w:w="7338" w:type="dxa"/>
          </w:tcPr>
          <w:p w14:paraId="69B19E38" w14:textId="77777777" w:rsidR="00CB0D95" w:rsidRPr="00814BA9" w:rsidRDefault="00CB0D95" w:rsidP="00F73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Inovativnost i održivost projekta (korištenje ekoloških materijala, energetska efikasnost, održivi izvori energije, građenje u nZEB standardu ili kvalitetnijem)</w:t>
            </w:r>
          </w:p>
        </w:tc>
        <w:tc>
          <w:tcPr>
            <w:tcW w:w="1950" w:type="dxa"/>
            <w:vAlign w:val="center"/>
          </w:tcPr>
          <w:p w14:paraId="5E0FB8A3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4D0DEDCE" w14:textId="77777777" w:rsidTr="00F7368F">
        <w:trPr>
          <w:jc w:val="center"/>
        </w:trPr>
        <w:tc>
          <w:tcPr>
            <w:tcW w:w="7338" w:type="dxa"/>
          </w:tcPr>
          <w:p w14:paraId="3F7B14ED" w14:textId="77777777" w:rsidR="00CB0D95" w:rsidRPr="00814BA9" w:rsidRDefault="00CB0D95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 xml:space="preserve">Planirano zapošljavanje lokalnih stanovnika </w:t>
            </w:r>
          </w:p>
        </w:tc>
        <w:tc>
          <w:tcPr>
            <w:tcW w:w="1950" w:type="dxa"/>
            <w:vAlign w:val="center"/>
          </w:tcPr>
          <w:p w14:paraId="6FDEAFDF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0D95" w14:paraId="0F1A8E46" w14:textId="77777777" w:rsidTr="00F7368F">
        <w:trPr>
          <w:jc w:val="center"/>
        </w:trPr>
        <w:tc>
          <w:tcPr>
            <w:tcW w:w="7338" w:type="dxa"/>
          </w:tcPr>
          <w:p w14:paraId="2A68D1FA" w14:textId="77777777" w:rsidR="00CB0D95" w:rsidRPr="00814BA9" w:rsidRDefault="00CB0D95" w:rsidP="00F73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namjerava završiti investiciju (dobiti uporabnu dozvolu ili rješenje o djelatnosti):</w:t>
            </w:r>
          </w:p>
        </w:tc>
        <w:tc>
          <w:tcPr>
            <w:tcW w:w="1950" w:type="dxa"/>
            <w:vAlign w:val="center"/>
          </w:tcPr>
          <w:p w14:paraId="124C2B01" w14:textId="77777777" w:rsidR="00CB0D95" w:rsidRPr="00814BA9" w:rsidRDefault="00CB0D95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D95" w14:paraId="2C9029CB" w14:textId="77777777" w:rsidTr="00F7368F">
        <w:trPr>
          <w:jc w:val="center"/>
        </w:trPr>
        <w:tc>
          <w:tcPr>
            <w:tcW w:w="7338" w:type="dxa"/>
          </w:tcPr>
          <w:p w14:paraId="08D0BCCB" w14:textId="77777777" w:rsidR="00CB0D95" w:rsidRPr="008048FA" w:rsidRDefault="00CB0D95" w:rsidP="00CB0D95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do 2 godine od potpisivanja Ugovora</w:t>
            </w:r>
          </w:p>
        </w:tc>
        <w:tc>
          <w:tcPr>
            <w:tcW w:w="1950" w:type="dxa"/>
            <w:vAlign w:val="center"/>
          </w:tcPr>
          <w:p w14:paraId="4AE77569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0D95" w14:paraId="4479316B" w14:textId="77777777" w:rsidTr="00F7368F">
        <w:trPr>
          <w:jc w:val="center"/>
        </w:trPr>
        <w:tc>
          <w:tcPr>
            <w:tcW w:w="7338" w:type="dxa"/>
          </w:tcPr>
          <w:p w14:paraId="31A012C2" w14:textId="77777777" w:rsidR="00CB0D95" w:rsidRPr="008048FA" w:rsidRDefault="00CB0D95" w:rsidP="00CB0D95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od 2,01 - 3 godine od potpisivanja Ugovora</w:t>
            </w:r>
          </w:p>
        </w:tc>
        <w:tc>
          <w:tcPr>
            <w:tcW w:w="1950" w:type="dxa"/>
            <w:vAlign w:val="center"/>
          </w:tcPr>
          <w:p w14:paraId="64FC774A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06D66DB4" w14:textId="77777777" w:rsidTr="00F7368F">
        <w:trPr>
          <w:jc w:val="center"/>
        </w:trPr>
        <w:tc>
          <w:tcPr>
            <w:tcW w:w="7338" w:type="dxa"/>
          </w:tcPr>
          <w:p w14:paraId="7869A00C" w14:textId="77777777" w:rsidR="00CB0D95" w:rsidRPr="008048FA" w:rsidRDefault="00CB0D95" w:rsidP="00CB0D95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od 3,01 - 5 godina od potpisivanja Ugovora</w:t>
            </w:r>
          </w:p>
        </w:tc>
        <w:tc>
          <w:tcPr>
            <w:tcW w:w="1950" w:type="dxa"/>
            <w:vAlign w:val="center"/>
          </w:tcPr>
          <w:p w14:paraId="072DE5D2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0D95" w14:paraId="7FC0F953" w14:textId="77777777" w:rsidTr="00F7368F">
        <w:trPr>
          <w:jc w:val="center"/>
        </w:trPr>
        <w:tc>
          <w:tcPr>
            <w:tcW w:w="7338" w:type="dxa"/>
          </w:tcPr>
          <w:p w14:paraId="6B3B3FA5" w14:textId="77777777" w:rsidR="00CB0D95" w:rsidRPr="00814BA9" w:rsidRDefault="00CB0D95" w:rsidP="00F736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Osigurana financijska sredstva za realizaciju projekta (dostavljeni dokaz o osiguranim sredstvima)</w:t>
            </w:r>
          </w:p>
        </w:tc>
        <w:tc>
          <w:tcPr>
            <w:tcW w:w="1950" w:type="dxa"/>
            <w:vAlign w:val="center"/>
          </w:tcPr>
          <w:p w14:paraId="5B05920E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0F990A3E" w14:textId="77777777" w:rsidTr="00F7368F">
        <w:trPr>
          <w:jc w:val="center"/>
        </w:trPr>
        <w:tc>
          <w:tcPr>
            <w:tcW w:w="7338" w:type="dxa"/>
          </w:tcPr>
          <w:p w14:paraId="2929E7FB" w14:textId="77777777" w:rsidR="00CB0D95" w:rsidRPr="00814BA9" w:rsidRDefault="00CB0D95" w:rsidP="00F736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namjerava prijaviti adresu stanovanja i živjeti ovdje najmanje 15 godina nakon dobivanja uporabne dozvole/registracije djelatnosti na području Općine Legrad, odnosno ako već ima prijavljeno namjerava imati prijavljenu adresu na području Općine Legrad sljedećih 15 godina nakon dobivanja uporabne/registracije djelatnosti</w:t>
            </w:r>
          </w:p>
        </w:tc>
        <w:tc>
          <w:tcPr>
            <w:tcW w:w="1950" w:type="dxa"/>
            <w:vAlign w:val="center"/>
          </w:tcPr>
          <w:p w14:paraId="47B5415B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2FAAF2B7" w14:textId="77777777" w:rsidTr="00F7368F">
        <w:trPr>
          <w:jc w:val="center"/>
        </w:trPr>
        <w:tc>
          <w:tcPr>
            <w:tcW w:w="7338" w:type="dxa"/>
          </w:tcPr>
          <w:p w14:paraId="7D2A9941" w14:textId="77777777" w:rsidR="00CB0D95" w:rsidRPr="00814BA9" w:rsidRDefault="00CB0D95" w:rsidP="00F736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Angažiranje lokalnih dobavljača (potpisano pismo namjere s lokalnim dobavljačima)</w:t>
            </w:r>
          </w:p>
        </w:tc>
        <w:tc>
          <w:tcPr>
            <w:tcW w:w="1950" w:type="dxa"/>
            <w:vAlign w:val="center"/>
          </w:tcPr>
          <w:p w14:paraId="66463D4F" w14:textId="77777777" w:rsidR="00CB0D95" w:rsidRPr="00814BA9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D95" w14:paraId="575E8F6D" w14:textId="77777777" w:rsidTr="00F7368F">
        <w:trPr>
          <w:jc w:val="center"/>
        </w:trPr>
        <w:tc>
          <w:tcPr>
            <w:tcW w:w="7338" w:type="dxa"/>
          </w:tcPr>
          <w:p w14:paraId="4C2E295A" w14:textId="77777777" w:rsidR="00CB0D95" w:rsidRPr="008048FA" w:rsidRDefault="00CB0D95" w:rsidP="00F7368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MAKSIMALNI BROJ BODOVA</w:t>
            </w:r>
          </w:p>
        </w:tc>
        <w:tc>
          <w:tcPr>
            <w:tcW w:w="1950" w:type="dxa"/>
            <w:vAlign w:val="center"/>
          </w:tcPr>
          <w:p w14:paraId="21F5377E" w14:textId="77777777" w:rsidR="00CB0D95" w:rsidRPr="008048FA" w:rsidRDefault="00CB0D95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14:paraId="058C41CC" w14:textId="4B49C180" w:rsidR="00CB0D95" w:rsidRDefault="00CB0D95" w:rsidP="00CB0D9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91177A" w14:textId="567FCB91" w:rsidR="00CB0D95" w:rsidRDefault="00CB0D95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</w:t>
      </w:r>
    </w:p>
    <w:p w14:paraId="7FB15C6D" w14:textId="77777777" w:rsidR="00CB0D95" w:rsidRDefault="00CB0D95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B21950" w14:textId="0BD9C64F" w:rsidR="00635466" w:rsidRDefault="00635466" w:rsidP="005B1859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Potrebna dokumentacija koja se prilaže kod podnošenja zahtjeva</w:t>
      </w:r>
    </w:p>
    <w:p w14:paraId="63FF2BB6" w14:textId="77777777" w:rsidR="000F3BF5" w:rsidRDefault="000F3BF5" w:rsidP="00CF030D">
      <w:pPr>
        <w:pStyle w:val="Odlomakpopisa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4FEE17" w14:textId="2D8869EA" w:rsidR="000F3BF5" w:rsidRDefault="004F38D2" w:rsidP="000F3BF5">
      <w:pPr>
        <w:pStyle w:val="Odlomakpopisa"/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5466" w:rsidRPr="003202A5">
        <w:rPr>
          <w:rFonts w:ascii="Times New Roman" w:hAnsi="Times New Roman" w:cs="Times New Roman"/>
          <w:sz w:val="24"/>
          <w:szCs w:val="24"/>
        </w:rPr>
        <w:t>brazac zahtjeva (</w:t>
      </w:r>
      <w:r w:rsidR="005B1859">
        <w:rPr>
          <w:rFonts w:ascii="Times New Roman" w:hAnsi="Times New Roman" w:cs="Times New Roman"/>
          <w:sz w:val="24"/>
          <w:szCs w:val="24"/>
        </w:rPr>
        <w:t>popunjava se putem digitalne platforme</w:t>
      </w:r>
      <w:r w:rsidR="00635466" w:rsidRPr="003202A5">
        <w:rPr>
          <w:rFonts w:ascii="Times New Roman" w:hAnsi="Times New Roman" w:cs="Times New Roman"/>
          <w:sz w:val="24"/>
          <w:szCs w:val="24"/>
        </w:rPr>
        <w:t>)</w:t>
      </w:r>
      <w:r w:rsidR="009345BB" w:rsidRPr="003202A5">
        <w:rPr>
          <w:rFonts w:ascii="Times New Roman" w:hAnsi="Times New Roman" w:cs="Times New Roman"/>
          <w:sz w:val="24"/>
          <w:szCs w:val="24"/>
        </w:rPr>
        <w:t>,</w:t>
      </w:r>
    </w:p>
    <w:p w14:paraId="588C339F" w14:textId="1405D602" w:rsidR="00B934E5" w:rsidRPr="00B934E5" w:rsidRDefault="00B934E5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E5">
        <w:rPr>
          <w:rFonts w:ascii="Times New Roman" w:hAnsi="Times New Roman" w:cs="Times New Roman"/>
          <w:sz w:val="24"/>
          <w:szCs w:val="24"/>
        </w:rPr>
        <w:t>potvrda Porezne uprave o nepostojanju duga na ime javnih davanja ne starija od 30 dana od dana podnošenja zahtjeva ili potvrda Porezne uprave o postojanju duga na ime javnih davanja iz koje je vidljivo da je odobrena obročna otplata duga ili odgoda naplate,</w:t>
      </w:r>
    </w:p>
    <w:p w14:paraId="3835FDEE" w14:textId="2E8ACDEE" w:rsidR="00C9500A" w:rsidRDefault="00B934E5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E5">
        <w:rPr>
          <w:rFonts w:ascii="Times New Roman" w:hAnsi="Times New Roman" w:cs="Times New Roman"/>
          <w:sz w:val="24"/>
          <w:szCs w:val="24"/>
        </w:rPr>
        <w:t>izjava o korištenim potporama male vrijednosti</w:t>
      </w:r>
      <w:r w:rsidR="00A52F61">
        <w:rPr>
          <w:rFonts w:ascii="Times New Roman" w:hAnsi="Times New Roman" w:cs="Times New Roman"/>
          <w:sz w:val="24"/>
          <w:szCs w:val="24"/>
        </w:rPr>
        <w:t xml:space="preserve"> (</w:t>
      </w:r>
      <w:r w:rsidR="005B1859" w:rsidRPr="000F3BF5">
        <w:rPr>
          <w:rFonts w:ascii="Times New Roman" w:hAnsi="Times New Roman" w:cs="Times New Roman"/>
          <w:sz w:val="24"/>
          <w:szCs w:val="24"/>
        </w:rPr>
        <w:t>potpore de minimi</w:t>
      </w:r>
      <w:r w:rsidR="005B1859">
        <w:rPr>
          <w:rFonts w:ascii="Times New Roman" w:hAnsi="Times New Roman" w:cs="Times New Roman"/>
          <w:sz w:val="24"/>
          <w:szCs w:val="24"/>
        </w:rPr>
        <w:t>s</w:t>
      </w:r>
      <w:r w:rsidR="00A52F61">
        <w:rPr>
          <w:rFonts w:ascii="Times New Roman" w:hAnsi="Times New Roman" w:cs="Times New Roman"/>
          <w:sz w:val="24"/>
          <w:szCs w:val="24"/>
        </w:rPr>
        <w:t>)</w:t>
      </w:r>
      <w:r w:rsidR="00C9500A">
        <w:rPr>
          <w:rFonts w:ascii="Times New Roman" w:hAnsi="Times New Roman" w:cs="Times New Roman"/>
          <w:sz w:val="24"/>
          <w:szCs w:val="24"/>
        </w:rPr>
        <w:t>,</w:t>
      </w:r>
    </w:p>
    <w:p w14:paraId="382D0F1D" w14:textId="77777777" w:rsidR="005D6404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osobne iskaznice</w:t>
      </w:r>
      <w:r w:rsidR="005D6404">
        <w:rPr>
          <w:rFonts w:ascii="Times New Roman" w:hAnsi="Times New Roman" w:cs="Times New Roman"/>
          <w:sz w:val="24"/>
          <w:szCs w:val="24"/>
        </w:rPr>
        <w:t>,</w:t>
      </w:r>
    </w:p>
    <w:p w14:paraId="7D168141" w14:textId="4CE99605" w:rsidR="00C9500A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elektronički zapis o prebivalištu,</w:t>
      </w:r>
    </w:p>
    <w:p w14:paraId="4CADE16D" w14:textId="77777777" w:rsidR="00C9500A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iskustvu u ugostiteljstvu / turizmu, odnosno rješenje o otvorenim smještajnim kapacitetima, objektima za prehranu ili drugim oblicima turizma,</w:t>
      </w:r>
    </w:p>
    <w:p w14:paraId="16D7DE4C" w14:textId="1CAF6AA1" w:rsidR="00A52F61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gospodarski plan o višenamjenskom ulaganju u smještajni kapacitet / objekt za prehranu / drugi o</w:t>
      </w:r>
      <w:r w:rsidR="00A52F61">
        <w:rPr>
          <w:rFonts w:ascii="Times New Roman" w:hAnsi="Times New Roman" w:cs="Times New Roman"/>
          <w:sz w:val="24"/>
          <w:szCs w:val="24"/>
        </w:rPr>
        <w:t>blik turizma (obavezno navesti terminski plan završetka investicije, dobivanja uporabne dozvole i otvaranja turističkog / smještajnog objekta</w:t>
      </w:r>
      <w:r w:rsidR="00CB0D95">
        <w:rPr>
          <w:rFonts w:ascii="Times New Roman" w:hAnsi="Times New Roman" w:cs="Times New Roman"/>
          <w:sz w:val="24"/>
          <w:szCs w:val="24"/>
        </w:rPr>
        <w:t>, zapošljavanje</w:t>
      </w:r>
      <w:r w:rsidR="00497844">
        <w:rPr>
          <w:rFonts w:ascii="Times New Roman" w:hAnsi="Times New Roman" w:cs="Times New Roman"/>
          <w:sz w:val="24"/>
          <w:szCs w:val="24"/>
        </w:rPr>
        <w:t>)</w:t>
      </w:r>
      <w:r w:rsidR="00A52F61">
        <w:rPr>
          <w:rFonts w:ascii="Times New Roman" w:hAnsi="Times New Roman" w:cs="Times New Roman"/>
          <w:sz w:val="24"/>
          <w:szCs w:val="24"/>
        </w:rPr>
        <w:t>,</w:t>
      </w:r>
    </w:p>
    <w:p w14:paraId="0FEB87D9" w14:textId="77777777" w:rsidR="00CB0D95" w:rsidRDefault="00CB0D95" w:rsidP="00CB0D9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inovativnosti i održivosti projekta (glavni projekt, idejno rješenje i sl.)</w:t>
      </w:r>
    </w:p>
    <w:p w14:paraId="59C74F72" w14:textId="77777777" w:rsidR="00CB0D95" w:rsidRDefault="00CB0D95" w:rsidP="00CB0D9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osiguranim sredstvima,</w:t>
      </w:r>
    </w:p>
    <w:p w14:paraId="109A70F1" w14:textId="36D38202" w:rsidR="00CB0D95" w:rsidRPr="00CB0D95" w:rsidRDefault="00CB0D95" w:rsidP="00CB0D9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angažiranja lokalnih dobavljača (potpisani ugovori ili pisma namjere s lokalnim dobavljačima),</w:t>
      </w:r>
    </w:p>
    <w:p w14:paraId="4D6EAAA3" w14:textId="4525E366" w:rsidR="009C7B18" w:rsidRDefault="00A52F61" w:rsidP="009C7B18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dostavi bjanko zadužnice prilikom sklapanja ugovora</w:t>
      </w:r>
      <w:r w:rsidR="009C7B1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3E92160" w14:textId="27165823" w:rsidR="00CB0D95" w:rsidRDefault="00CB0D95" w:rsidP="009C7B18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promjeni prebivališta,</w:t>
      </w:r>
    </w:p>
    <w:p w14:paraId="3D1EA440" w14:textId="77777777" w:rsidR="00155482" w:rsidRDefault="009C7B18" w:rsidP="00155482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B18">
        <w:rPr>
          <w:rFonts w:ascii="Times New Roman" w:hAnsi="Times New Roman" w:cs="Times New Roman"/>
          <w:sz w:val="24"/>
          <w:szCs w:val="24"/>
        </w:rPr>
        <w:t>presliku obrtnice ukoliko se radi o obrtniku odnosno presliku akta o upisu pravne osobe u službeni registar nadležnog tijela s prilozima o registraciji ili izvadak iz registra, a za državljane i pravne osobe iz država članica EU za to odgovarajući dokaz,</w:t>
      </w:r>
    </w:p>
    <w:p w14:paraId="00B44BEF" w14:textId="77777777" w:rsidR="00155482" w:rsidRDefault="009C7B18" w:rsidP="00155482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482">
        <w:rPr>
          <w:rFonts w:ascii="Times New Roman" w:hAnsi="Times New Roman" w:cs="Times New Roman"/>
          <w:sz w:val="24"/>
          <w:szCs w:val="24"/>
        </w:rPr>
        <w:t>presliku dokaza o upla</w:t>
      </w:r>
      <w:r w:rsidRPr="00155482">
        <w:rPr>
          <w:rFonts w:ascii="Times New Roman" w:eastAsia="TimesNewRoman" w:hAnsi="Times New Roman" w:cs="Times New Roman"/>
          <w:sz w:val="24"/>
          <w:szCs w:val="24"/>
        </w:rPr>
        <w:t>ć</w:t>
      </w:r>
      <w:r w:rsidRPr="00155482">
        <w:rPr>
          <w:rFonts w:ascii="Times New Roman" w:hAnsi="Times New Roman" w:cs="Times New Roman"/>
          <w:sz w:val="24"/>
          <w:szCs w:val="24"/>
        </w:rPr>
        <w:t>enoj jam</w:t>
      </w:r>
      <w:r w:rsidRPr="00155482">
        <w:rPr>
          <w:rFonts w:ascii="Times New Roman" w:eastAsia="TimesNewRoman" w:hAnsi="Times New Roman" w:cs="Times New Roman"/>
          <w:sz w:val="24"/>
          <w:szCs w:val="24"/>
        </w:rPr>
        <w:t>č</w:t>
      </w:r>
      <w:r w:rsidRPr="00155482">
        <w:rPr>
          <w:rFonts w:ascii="Times New Roman" w:hAnsi="Times New Roman" w:cs="Times New Roman"/>
          <w:sz w:val="24"/>
          <w:szCs w:val="24"/>
        </w:rPr>
        <w:t xml:space="preserve">evini, </w:t>
      </w:r>
    </w:p>
    <w:p w14:paraId="50FCA701" w14:textId="5AFEEC18" w:rsidR="009C7B18" w:rsidRPr="00155482" w:rsidRDefault="009C7B18" w:rsidP="00155482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482">
        <w:rPr>
          <w:rFonts w:ascii="Times New Roman" w:hAnsi="Times New Roman" w:cs="Times New Roman"/>
          <w:sz w:val="24"/>
          <w:szCs w:val="24"/>
        </w:rPr>
        <w:t>broj računa i naziv banke natjecatelja, za eventualni povrat jamčevine.</w:t>
      </w:r>
    </w:p>
    <w:p w14:paraId="1BD08EA9" w14:textId="77777777" w:rsidR="004F38D2" w:rsidRDefault="004F38D2" w:rsidP="009345B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7786F6" w14:textId="29561B25" w:rsidR="009345BB" w:rsidRDefault="009345BB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</w:t>
      </w:r>
    </w:p>
    <w:p w14:paraId="675C1209" w14:textId="77777777" w:rsidR="00CB0D95" w:rsidRDefault="00CB0D95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15CD0" w14:textId="77777777" w:rsidR="009345BB" w:rsidRDefault="009345BB" w:rsidP="005B1859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Način i rokovi podnošenja zahtjeva</w:t>
      </w:r>
    </w:p>
    <w:p w14:paraId="43D28269" w14:textId="77777777" w:rsidR="009345BB" w:rsidRDefault="009345BB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B11E0" w14:textId="7FC9AA7C" w:rsidR="005B1859" w:rsidRDefault="005B1859" w:rsidP="005B1859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Zahtjev se podnosi do 1. prosinca 202</w:t>
      </w:r>
      <w:r w:rsidR="00773AB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godine, odnosno do iskorištenosti planiranih sredstava. Zahtjev se podnosi isključivo putem digitalne platforme SOM NATJEČAJI.</w:t>
      </w:r>
    </w:p>
    <w:p w14:paraId="7819AB9E" w14:textId="77777777" w:rsidR="005B1859" w:rsidRDefault="005B1859" w:rsidP="005B1859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Nepotpuni zahtjevi, zahtjevi predani izvan roka kao i oni koji ne udovoljavaju uvjetima iz točke II. ovog Javnog poziva neće se razmatrati.</w:t>
      </w:r>
    </w:p>
    <w:p w14:paraId="07D8AE77" w14:textId="06F6AEC3" w:rsidR="00EB3A6F" w:rsidRDefault="00EB3A6F" w:rsidP="00CB0D9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A9B305" w14:textId="522CDAEE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CB0D95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DD7B960" w14:textId="77777777" w:rsidR="00CB0D95" w:rsidRDefault="00CB0D95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58B99" w14:textId="7BC29860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Zaključak o </w:t>
      </w:r>
      <w:r w:rsidR="00F61ECC">
        <w:rPr>
          <w:rFonts w:ascii="Times New Roman" w:hAnsi="Times New Roman" w:cs="Times New Roman"/>
          <w:sz w:val="24"/>
          <w:szCs w:val="24"/>
        </w:rPr>
        <w:t>potpori</w:t>
      </w:r>
      <w:r>
        <w:rPr>
          <w:rFonts w:ascii="Times New Roman" w:hAnsi="Times New Roman" w:cs="Times New Roman"/>
          <w:sz w:val="24"/>
          <w:szCs w:val="24"/>
        </w:rPr>
        <w:t xml:space="preserve"> donosi općinski načelnik Općine Legrad na osnovu kojeg će </w:t>
      </w:r>
      <w:r w:rsidR="00F61ECC">
        <w:rPr>
          <w:rFonts w:ascii="Times New Roman" w:hAnsi="Times New Roman" w:cs="Times New Roman"/>
          <w:sz w:val="24"/>
          <w:szCs w:val="24"/>
        </w:rPr>
        <w:t>se sklopiti ugovor</w:t>
      </w:r>
      <w:r w:rsidR="00155482">
        <w:rPr>
          <w:rFonts w:ascii="Times New Roman" w:hAnsi="Times New Roman" w:cs="Times New Roman"/>
          <w:sz w:val="24"/>
          <w:szCs w:val="24"/>
        </w:rPr>
        <w:t xml:space="preserve"> o osnivanju prava građenja</w:t>
      </w:r>
      <w:r w:rsidR="00FA5BC7">
        <w:rPr>
          <w:rFonts w:ascii="Times New Roman" w:hAnsi="Times New Roman" w:cs="Times New Roman"/>
          <w:sz w:val="24"/>
          <w:szCs w:val="24"/>
        </w:rPr>
        <w:t>.</w:t>
      </w:r>
    </w:p>
    <w:p w14:paraId="5A09630B" w14:textId="77777777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297D94" w14:textId="77EF5457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CB0D95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3837DD9" w14:textId="77777777" w:rsidR="00CB0D95" w:rsidRDefault="00CB0D95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375C7" w14:textId="71E95F6C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Javni poziv objavit će se na internetskoj stranici Općine Legrad, </w:t>
      </w:r>
      <w:hyperlink r:id="rId5" w:history="1">
        <w:r w:rsidRPr="00215656">
          <w:rPr>
            <w:rStyle w:val="Hiperveza"/>
            <w:rFonts w:ascii="Times New Roman" w:hAnsi="Times New Roman" w:cs="Times New Roman"/>
            <w:sz w:val="24"/>
            <w:szCs w:val="24"/>
          </w:rPr>
          <w:t>www.opcinalegrad.hr</w:t>
        </w:r>
      </w:hyperlink>
      <w:r w:rsidR="00CE0749">
        <w:rPr>
          <w:rStyle w:val="Hiperveza"/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sve informacije mogu se dobiti u sjedišt</w:t>
      </w:r>
      <w:r w:rsidR="007D3BC0">
        <w:rPr>
          <w:rFonts w:ascii="Times New Roman" w:hAnsi="Times New Roman" w:cs="Times New Roman"/>
          <w:sz w:val="24"/>
          <w:szCs w:val="24"/>
        </w:rPr>
        <w:t>u Općine Legrad u Legradu, Trg s</w:t>
      </w:r>
      <w:r>
        <w:rPr>
          <w:rFonts w:ascii="Times New Roman" w:hAnsi="Times New Roman" w:cs="Times New Roman"/>
          <w:sz w:val="24"/>
          <w:szCs w:val="24"/>
        </w:rPr>
        <w:t xml:space="preserve">vetog Trojstva 52A, na telefon: </w:t>
      </w:r>
      <w:r w:rsidR="00A13BA6">
        <w:rPr>
          <w:rFonts w:ascii="Times New Roman" w:hAnsi="Times New Roman" w:cs="Times New Roman"/>
          <w:sz w:val="24"/>
          <w:szCs w:val="24"/>
        </w:rPr>
        <w:t>048/</w:t>
      </w:r>
      <w:r>
        <w:rPr>
          <w:rFonts w:ascii="Times New Roman" w:hAnsi="Times New Roman" w:cs="Times New Roman"/>
          <w:sz w:val="24"/>
          <w:szCs w:val="24"/>
        </w:rPr>
        <w:t>8</w:t>
      </w:r>
      <w:r w:rsidR="000F3BF5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3BF5">
        <w:rPr>
          <w:rFonts w:ascii="Times New Roman" w:hAnsi="Times New Roman" w:cs="Times New Roman"/>
          <w:sz w:val="24"/>
          <w:szCs w:val="24"/>
        </w:rPr>
        <w:t>051</w:t>
      </w:r>
      <w:r>
        <w:rPr>
          <w:rFonts w:ascii="Times New Roman" w:hAnsi="Times New Roman" w:cs="Times New Roman"/>
          <w:sz w:val="24"/>
          <w:szCs w:val="24"/>
        </w:rPr>
        <w:t xml:space="preserve"> (općinski načelnik Ivan Sabolić) i na e-mail: </w:t>
      </w:r>
      <w:hyperlink r:id="rId6" w:history="1">
        <w:r w:rsidR="004F38D2" w:rsidRPr="004F38D2">
          <w:rPr>
            <w:rStyle w:val="Hiperveza"/>
            <w:rFonts w:ascii="Times New Roman" w:hAnsi="Times New Roman" w:cs="Times New Roman"/>
            <w:sz w:val="24"/>
            <w:szCs w:val="24"/>
          </w:rPr>
          <w:t>info@opcinalegrad.hr</w:t>
        </w:r>
      </w:hyperlink>
      <w:r w:rsidR="004F38D2" w:rsidRPr="004F3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hyperlink r:id="rId7" w:history="1">
        <w:r w:rsidRPr="00215656">
          <w:rPr>
            <w:rStyle w:val="Hiperveza"/>
            <w:rFonts w:ascii="Times New Roman" w:hAnsi="Times New Roman" w:cs="Times New Roman"/>
            <w:sz w:val="24"/>
            <w:szCs w:val="24"/>
          </w:rPr>
          <w:t>legrad.nacelnik@gmail.com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A130E" w14:textId="77777777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09F007" w14:textId="77777777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OPĆINSKI NAČELNIK OPĆINE LEGRAD</w:t>
      </w:r>
    </w:p>
    <w:p w14:paraId="604A249E" w14:textId="77777777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BA6B4" w14:textId="55DF041E" w:rsidR="00EB3A6F" w:rsidRDefault="00CE0749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KLASA: 334-01/2</w:t>
      </w:r>
      <w:r w:rsidR="00773AB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-01/0</w:t>
      </w:r>
      <w:r w:rsidR="00773ABA">
        <w:rPr>
          <w:rFonts w:ascii="Times New Roman" w:hAnsi="Times New Roman" w:cs="Times New Roman"/>
          <w:b/>
          <w:sz w:val="24"/>
          <w:szCs w:val="24"/>
        </w:rPr>
        <w:t>2</w:t>
      </w:r>
    </w:p>
    <w:p w14:paraId="17E7110C" w14:textId="1766D742" w:rsidR="00EB3A6F" w:rsidRDefault="007D3BC0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URBROJ: 2137-10-02-2</w:t>
      </w:r>
      <w:r w:rsidR="00773ABA">
        <w:rPr>
          <w:rFonts w:ascii="Times New Roman" w:hAnsi="Times New Roman" w:cs="Times New Roman"/>
          <w:b/>
          <w:sz w:val="24"/>
          <w:szCs w:val="24"/>
        </w:rPr>
        <w:t>6-8</w:t>
      </w:r>
    </w:p>
    <w:p w14:paraId="1685C20B" w14:textId="4CAF49DF" w:rsidR="00E45622" w:rsidRDefault="00E45622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Legrad, </w:t>
      </w:r>
      <w:r w:rsidR="00773ABA">
        <w:rPr>
          <w:rFonts w:ascii="Times New Roman" w:hAnsi="Times New Roman" w:cs="Times New Roman"/>
          <w:b/>
          <w:sz w:val="24"/>
          <w:szCs w:val="24"/>
        </w:rPr>
        <w:t>27</w:t>
      </w:r>
      <w:r w:rsidR="005B1859">
        <w:rPr>
          <w:rFonts w:ascii="Times New Roman" w:hAnsi="Times New Roman" w:cs="Times New Roman"/>
          <w:b/>
          <w:sz w:val="24"/>
          <w:szCs w:val="24"/>
        </w:rPr>
        <w:t>. ožujka</w:t>
      </w:r>
      <w:r w:rsidR="006A5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27C4">
        <w:rPr>
          <w:rFonts w:ascii="Times New Roman" w:hAnsi="Times New Roman" w:cs="Times New Roman"/>
          <w:b/>
          <w:sz w:val="24"/>
          <w:szCs w:val="24"/>
        </w:rPr>
        <w:t>20</w:t>
      </w:r>
      <w:r w:rsidR="007D3BC0" w:rsidRPr="00C827C4">
        <w:rPr>
          <w:rFonts w:ascii="Times New Roman" w:hAnsi="Times New Roman" w:cs="Times New Roman"/>
          <w:b/>
          <w:sz w:val="24"/>
          <w:szCs w:val="24"/>
        </w:rPr>
        <w:t>2</w:t>
      </w:r>
      <w:r w:rsidR="00773ABA">
        <w:rPr>
          <w:rFonts w:ascii="Times New Roman" w:hAnsi="Times New Roman" w:cs="Times New Roman"/>
          <w:b/>
          <w:sz w:val="24"/>
          <w:szCs w:val="24"/>
        </w:rPr>
        <w:t>6</w:t>
      </w:r>
      <w:r w:rsidRPr="00C827C4">
        <w:rPr>
          <w:rFonts w:ascii="Times New Roman" w:hAnsi="Times New Roman" w:cs="Times New Roman"/>
          <w:b/>
          <w:sz w:val="24"/>
          <w:szCs w:val="24"/>
        </w:rPr>
        <w:t>.</w:t>
      </w:r>
    </w:p>
    <w:p w14:paraId="2471DAD1" w14:textId="77777777" w:rsidR="00E45622" w:rsidRPr="00EB3A6F" w:rsidRDefault="00E45622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45622" w:rsidRPr="00EB3A6F" w:rsidSect="00B94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0E50"/>
    <w:multiLevelType w:val="hybridMultilevel"/>
    <w:tmpl w:val="C984810A"/>
    <w:lvl w:ilvl="0" w:tplc="B27828B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312A51D6"/>
    <w:multiLevelType w:val="hybridMultilevel"/>
    <w:tmpl w:val="DB5AC3CA"/>
    <w:lvl w:ilvl="0" w:tplc="8CC01248">
      <w:start w:val="5"/>
      <w:numFmt w:val="bullet"/>
      <w:lvlText w:val="-"/>
      <w:lvlJc w:val="left"/>
      <w:pPr>
        <w:ind w:left="930" w:hanging="360"/>
      </w:pPr>
      <w:rPr>
        <w:rFonts w:ascii="Times New Roman" w:eastAsiaTheme="minorHAns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3C664C0D"/>
    <w:multiLevelType w:val="hybridMultilevel"/>
    <w:tmpl w:val="2C2E2A7A"/>
    <w:lvl w:ilvl="0" w:tplc="0F7A099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C6C2A"/>
    <w:multiLevelType w:val="hybridMultilevel"/>
    <w:tmpl w:val="9C20E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85274"/>
    <w:multiLevelType w:val="hybridMultilevel"/>
    <w:tmpl w:val="BA88AB1A"/>
    <w:lvl w:ilvl="0" w:tplc="3678E79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DB26C82"/>
    <w:multiLevelType w:val="hybridMultilevel"/>
    <w:tmpl w:val="B0449064"/>
    <w:lvl w:ilvl="0" w:tplc="69D6D5F4">
      <w:start w:val="2"/>
      <w:numFmt w:val="bullet"/>
      <w:lvlText w:val="-"/>
      <w:lvlJc w:val="left"/>
      <w:pPr>
        <w:ind w:left="1354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405"/>
    <w:rsid w:val="0006615F"/>
    <w:rsid w:val="000D1311"/>
    <w:rsid w:val="000F3BF5"/>
    <w:rsid w:val="00155482"/>
    <w:rsid w:val="00275D06"/>
    <w:rsid w:val="003202A5"/>
    <w:rsid w:val="0033476F"/>
    <w:rsid w:val="0041381D"/>
    <w:rsid w:val="004607A6"/>
    <w:rsid w:val="00497844"/>
    <w:rsid w:val="004F38D2"/>
    <w:rsid w:val="005B1859"/>
    <w:rsid w:val="005D6404"/>
    <w:rsid w:val="00624405"/>
    <w:rsid w:val="00635466"/>
    <w:rsid w:val="006626FB"/>
    <w:rsid w:val="00670FB4"/>
    <w:rsid w:val="00672684"/>
    <w:rsid w:val="006A5138"/>
    <w:rsid w:val="0072237A"/>
    <w:rsid w:val="00735A62"/>
    <w:rsid w:val="007425BC"/>
    <w:rsid w:val="00773ABA"/>
    <w:rsid w:val="007D3BC0"/>
    <w:rsid w:val="008647BE"/>
    <w:rsid w:val="008D15D9"/>
    <w:rsid w:val="008E153E"/>
    <w:rsid w:val="009037E0"/>
    <w:rsid w:val="009345BB"/>
    <w:rsid w:val="009C7B18"/>
    <w:rsid w:val="00A13BA6"/>
    <w:rsid w:val="00A52F61"/>
    <w:rsid w:val="00B20380"/>
    <w:rsid w:val="00B3585B"/>
    <w:rsid w:val="00B934E5"/>
    <w:rsid w:val="00B9463D"/>
    <w:rsid w:val="00BD69A3"/>
    <w:rsid w:val="00C2255C"/>
    <w:rsid w:val="00C37DBD"/>
    <w:rsid w:val="00C827C4"/>
    <w:rsid w:val="00C9500A"/>
    <w:rsid w:val="00CB0D95"/>
    <w:rsid w:val="00CD283C"/>
    <w:rsid w:val="00CE0749"/>
    <w:rsid w:val="00CF030D"/>
    <w:rsid w:val="00D157F6"/>
    <w:rsid w:val="00DF3329"/>
    <w:rsid w:val="00E26E56"/>
    <w:rsid w:val="00E40A22"/>
    <w:rsid w:val="00E45622"/>
    <w:rsid w:val="00EB3A6F"/>
    <w:rsid w:val="00F53236"/>
    <w:rsid w:val="00F61ECC"/>
    <w:rsid w:val="00FA5BC7"/>
    <w:rsid w:val="00FD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7529"/>
  <w15:docId w15:val="{BECA36F7-C96D-47FB-B6D8-EA1AAD90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63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585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202A5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236"/>
    <w:rPr>
      <w:rFonts w:ascii="Segoe UI" w:hAnsi="Segoe UI" w:cs="Segoe UI"/>
      <w:sz w:val="18"/>
      <w:szCs w:val="18"/>
    </w:rPr>
  </w:style>
  <w:style w:type="paragraph" w:customStyle="1" w:styleId="TijeloA">
    <w:name w:val="Tijelo A"/>
    <w:rsid w:val="00B934E5"/>
    <w:pPr>
      <w:pBdr>
        <w:top w:val="nil"/>
        <w:left w:val="nil"/>
        <w:bottom w:val="nil"/>
        <w:right w:val="nil"/>
        <w:between w:val="nil"/>
        <w:bar w:val="nil"/>
      </w:pBdr>
      <w:spacing w:after="5" w:line="265" w:lineRule="auto"/>
      <w:ind w:right="7" w:firstLine="710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bdr w:val="nil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4F38D2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CB0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egrad.nacelni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opcinalegrad.hr" TargetMode="External"/><Relationship Id="rId5" Type="http://schemas.openxmlformats.org/officeDocument/2006/relationships/hyperlink" Target="http://www.opcinalegrad.h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Procelnik</cp:lastModifiedBy>
  <cp:revision>7</cp:revision>
  <cp:lastPrinted>2023-03-06T08:14:00Z</cp:lastPrinted>
  <dcterms:created xsi:type="dcterms:W3CDTF">2024-10-19T13:15:00Z</dcterms:created>
  <dcterms:modified xsi:type="dcterms:W3CDTF">2026-03-26T13:06:00Z</dcterms:modified>
</cp:coreProperties>
</file>